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C6" w:rsidRDefault="00461CC6" w:rsidP="00461CC6">
      <w:pPr>
        <w:jc w:val="center"/>
      </w:pPr>
      <w:r>
        <w:t>PRAKTIK KERJA FARMASI DIRUMAH SAKIT</w:t>
      </w:r>
    </w:p>
    <w:p w:rsidR="00273030" w:rsidRDefault="00461CC6" w:rsidP="00461CC6">
      <w:pPr>
        <w:pStyle w:val="ListParagraph"/>
        <w:numPr>
          <w:ilvl w:val="0"/>
          <w:numId w:val="1"/>
        </w:numPr>
      </w:pPr>
      <w:proofErr w:type="spellStart"/>
      <w:r>
        <w:t>Seto</w:t>
      </w:r>
      <w:proofErr w:type="spellEnd"/>
      <w:r>
        <w:t xml:space="preserve">, </w:t>
      </w:r>
      <w:proofErr w:type="spellStart"/>
      <w:r>
        <w:t>Soerjono</w:t>
      </w:r>
      <w:proofErr w:type="spellEnd"/>
      <w:r>
        <w:t xml:space="preserve">, </w:t>
      </w:r>
      <w:proofErr w:type="spellStart"/>
      <w:r>
        <w:t>Yunita</w:t>
      </w:r>
      <w:proofErr w:type="spellEnd"/>
      <w:r>
        <w:t xml:space="preserve"> Nita, and Lily </w:t>
      </w:r>
      <w:proofErr w:type="spellStart"/>
      <w:r>
        <w:t>Triana</w:t>
      </w:r>
      <w:proofErr w:type="spellEnd"/>
      <w:r>
        <w:t xml:space="preserve">. </w:t>
      </w:r>
      <w:proofErr w:type="spellStart"/>
      <w:r w:rsidRPr="00461CC6">
        <w:rPr>
          <w:i/>
          <w:iCs/>
        </w:rPr>
        <w:t>Manajemen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Farmasi</w:t>
      </w:r>
      <w:proofErr w:type="spellEnd"/>
      <w:r w:rsidRPr="00461CC6">
        <w:rPr>
          <w:i/>
          <w:iCs/>
        </w:rPr>
        <w:t xml:space="preserve"> 2: </w:t>
      </w:r>
      <w:proofErr w:type="spellStart"/>
      <w:r w:rsidRPr="00461CC6">
        <w:rPr>
          <w:i/>
          <w:iCs/>
        </w:rPr>
        <w:t>Edisi</w:t>
      </w:r>
      <w:proofErr w:type="spellEnd"/>
      <w:r w:rsidRPr="00461CC6">
        <w:rPr>
          <w:i/>
          <w:iCs/>
        </w:rPr>
        <w:t xml:space="preserve"> 4: </w:t>
      </w:r>
      <w:proofErr w:type="spellStart"/>
      <w:r w:rsidRPr="00461CC6">
        <w:rPr>
          <w:i/>
          <w:iCs/>
        </w:rPr>
        <w:t>Lingkup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apotek</w:t>
      </w:r>
      <w:proofErr w:type="spellEnd"/>
      <w:r w:rsidRPr="00461CC6">
        <w:rPr>
          <w:i/>
          <w:iCs/>
        </w:rPr>
        <w:t xml:space="preserve">, </w:t>
      </w:r>
      <w:proofErr w:type="spellStart"/>
      <w:r w:rsidRPr="00461CC6">
        <w:rPr>
          <w:i/>
          <w:iCs/>
        </w:rPr>
        <w:t>farmasi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rumah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sakit</w:t>
      </w:r>
      <w:proofErr w:type="spellEnd"/>
      <w:r w:rsidRPr="00461CC6">
        <w:rPr>
          <w:i/>
          <w:iCs/>
        </w:rPr>
        <w:t xml:space="preserve">, </w:t>
      </w:r>
      <w:proofErr w:type="spellStart"/>
      <w:r w:rsidRPr="00461CC6">
        <w:rPr>
          <w:i/>
          <w:iCs/>
        </w:rPr>
        <w:t>industri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farmasi</w:t>
      </w:r>
      <w:proofErr w:type="spellEnd"/>
      <w:r w:rsidRPr="00461CC6">
        <w:rPr>
          <w:i/>
          <w:iCs/>
        </w:rPr>
        <w:t xml:space="preserve">, </w:t>
      </w:r>
      <w:proofErr w:type="spellStart"/>
      <w:r w:rsidRPr="00461CC6">
        <w:rPr>
          <w:i/>
          <w:iCs/>
        </w:rPr>
        <w:t>pedagang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besar</w:t>
      </w:r>
      <w:proofErr w:type="spellEnd"/>
      <w:r w:rsidRPr="00461CC6">
        <w:rPr>
          <w:i/>
          <w:iCs/>
        </w:rPr>
        <w:t xml:space="preserve"> </w:t>
      </w:r>
      <w:proofErr w:type="spellStart"/>
      <w:r w:rsidRPr="00461CC6">
        <w:rPr>
          <w:i/>
          <w:iCs/>
        </w:rPr>
        <w:t>farmasi</w:t>
      </w:r>
      <w:proofErr w:type="spellEnd"/>
      <w:r>
        <w:t xml:space="preserve">. </w:t>
      </w:r>
      <w:proofErr w:type="spellStart"/>
      <w:r>
        <w:t>Airlangga</w:t>
      </w:r>
      <w:proofErr w:type="spellEnd"/>
      <w:r>
        <w:t xml:space="preserve"> University Press, 2015.</w:t>
      </w:r>
    </w:p>
    <w:p w:rsidR="00461CC6" w:rsidRDefault="00461CC6"/>
    <w:p w:rsidR="00461CC6" w:rsidRPr="00461CC6" w:rsidRDefault="00461CC6" w:rsidP="00461C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Maulidha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, N. (2022).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Instalasi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Griya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Husada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1CC6">
        <w:rPr>
          <w:rFonts w:ascii="Times New Roman" w:eastAsia="Times New Roman" w:hAnsi="Times New Roman" w:cs="Times New Roman"/>
          <w:sz w:val="24"/>
          <w:szCs w:val="24"/>
        </w:rPr>
        <w:t>Madiun</w:t>
      </w:r>
      <w:proofErr w:type="spellEnd"/>
      <w:r w:rsidRPr="00461C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CC6" w:rsidRDefault="00461CC6"/>
    <w:sectPr w:rsidR="00461CC6" w:rsidSect="0027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5CCA"/>
    <w:multiLevelType w:val="hybridMultilevel"/>
    <w:tmpl w:val="DEB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CC6"/>
    <w:rsid w:val="00273030"/>
    <w:rsid w:val="0046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2025-01-23T02:41:00Z</dcterms:created>
  <dcterms:modified xsi:type="dcterms:W3CDTF">2025-01-23T02:50:00Z</dcterms:modified>
</cp:coreProperties>
</file>